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75F3D3C8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</w:t>
            </w:r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elaksanaan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pengendalian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dokumen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 LSP</w:t>
            </w:r>
            <w:r w:rsidR="0018669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18669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18669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5B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3D5B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3D5BCF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3D5BCF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3D5BCF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5BCF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3D5BCF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5B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3D5B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488961CA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1A6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pengendalian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dokumen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termasuk</w:t>
            </w:r>
            <w:proofErr w:type="spellEnd"/>
            <w:r w:rsidR="00F975C8">
              <w:t xml:space="preserve">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mengendalikan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seluruh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data dan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dokumentasi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manajemen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mutu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setiap</w:t>
            </w:r>
            <w:proofErr w:type="spellEnd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unit </w:t>
            </w:r>
            <w:proofErr w:type="spellStart"/>
            <w:r w:rsidR="00F975C8" w:rsidRPr="00F975C8">
              <w:rPr>
                <w:rFonts w:ascii="Book Antiqua" w:hAnsi="Book Antiqua" w:cs="Arial"/>
                <w:sz w:val="20"/>
                <w:szCs w:val="20"/>
                <w:lang w:val="en-US"/>
              </w:rPr>
              <w:t>kerja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21B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F1621B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F1621B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21B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F1621B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F1621B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F1621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418A">
              <w:rPr>
                <w:rFonts w:ascii="Book Antiqua" w:hAnsi="Book Antiqua" w:cs="Arial"/>
                <w:sz w:val="20"/>
                <w:szCs w:val="20"/>
                <w:lang w:val="en-US"/>
              </w:rPr>
              <w:t>pengendalian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dokumen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manajemen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mutu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43D0">
              <w:rPr>
                <w:rFonts w:ascii="Book Antiqua" w:hAnsi="Book Antiqua" w:cs="Arial"/>
                <w:sz w:val="20"/>
                <w:szCs w:val="20"/>
                <w:lang w:val="en-US"/>
              </w:rPr>
              <w:t>pengendalian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kerahasiaan</w:t>
            </w:r>
            <w:proofErr w:type="spellEnd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5C8">
              <w:rPr>
                <w:rFonts w:ascii="Book Antiqua" w:hAnsi="Book Antiqua" w:cs="Arial"/>
                <w:sz w:val="20"/>
                <w:szCs w:val="20"/>
                <w:lang w:val="en-US"/>
              </w:rPr>
              <w:t>dokumen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6324EC39" w:rsidR="005659DE" w:rsidRPr="00960960" w:rsidRDefault="00F975C8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0C128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C128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 w:rsidR="000C128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128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0C128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5B2CC5A4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900E2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0E2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900E2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B274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B274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3C4499">
              <w:t xml:space="preserve"> </w:t>
            </w:r>
            <w:r w:rsidR="00B2743A">
              <w:t xml:space="preserve"> </w:t>
            </w:r>
            <w:r w:rsidR="00B2743A" w:rsidRPr="00B2743A">
              <w:rPr>
                <w:rFonts w:ascii="Book Antiqua" w:hAnsi="Book Antiqua" w:cs="Arial"/>
                <w:color w:val="000000"/>
                <w:sz w:val="20"/>
                <w:szCs w:val="20"/>
              </w:rPr>
              <w:t>M.74SPS03.105.1</w:t>
            </w:r>
            <w:r w:rsidR="00B2743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3E09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</w:t>
            </w:r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engendalikan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09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</w:t>
            </w:r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okumen</w:t>
            </w:r>
            <w:proofErr w:type="spellEnd"/>
            <w:r w:rsidR="003C449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4F7EBB4E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3CE6BE55" w:rsidR="00473BE6" w:rsidRPr="001B5304" w:rsidRDefault="003C4499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</w:t>
            </w:r>
            <w:r w:rsidR="00D0105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stem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mutu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2B9B1F2" w14:textId="3322B059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977684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panduan</w:t>
            </w:r>
            <w:proofErr w:type="spellEnd"/>
            <w:r w:rsid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mutu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prosedur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formulir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pendukung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kesesuaiannya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nama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organisasi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nomor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judul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nomor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tanggal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penetapan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halaman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pembuatan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pemeriksaan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serta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validasinya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  <w:p w14:paraId="78EC5266" w14:textId="697B62CD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977684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panduan</w:t>
            </w:r>
            <w:proofErr w:type="spellEnd"/>
            <w:r w:rsid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mutu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prosedur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formulir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pendukung</w:t>
            </w:r>
            <w:proofErr w:type="spellEnd"/>
            <w:r w:rsid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kesesuaiannya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nama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organisasi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nomor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judul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nomor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tanggal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penetapan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halaman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pembuatan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pemeriksaan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serta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validasinya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  <w:p w14:paraId="1D2209D2" w14:textId="7E969569" w:rsidR="003C4499" w:rsidRPr="003C4499" w:rsidRDefault="003C4499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AB3B1E">
              <w:rPr>
                <w:rFonts w:ascii="Book Antiqua" w:hAnsi="Book Antiqua" w:cs="Arial"/>
              </w:rPr>
              <w:t>Pastikan</w:t>
            </w:r>
            <w:proofErr w:type="spellEnd"/>
            <w:r w:rsidR="00AB3B1E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Dokumen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panduan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mutu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Pr="003C4499">
              <w:rPr>
                <w:rFonts w:ascii="Book Antiqua" w:hAnsi="Book Antiqua" w:cs="Arial"/>
              </w:rPr>
              <w:t>prosedur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kerja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, </w:t>
            </w:r>
            <w:proofErr w:type="spellStart"/>
            <w:r w:rsidRPr="003C4499">
              <w:rPr>
                <w:rFonts w:ascii="Book Antiqua" w:hAnsi="Book Antiqua" w:cs="Arial"/>
              </w:rPr>
              <w:t>formulir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, dan </w:t>
            </w:r>
            <w:proofErr w:type="spellStart"/>
            <w:r w:rsidRPr="003C4499">
              <w:rPr>
                <w:rFonts w:ascii="Book Antiqua" w:hAnsi="Book Antiqua" w:cs="Arial"/>
              </w:rPr>
              <w:t>dokumen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pendukung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telah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tercatat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pada da</w:t>
            </w:r>
            <w:r w:rsidR="003E0923">
              <w:rPr>
                <w:rFonts w:ascii="Book Antiqua" w:hAnsi="Book Antiqua" w:cs="Arial"/>
              </w:rPr>
              <w:t>f</w:t>
            </w:r>
            <w:r w:rsidRPr="003C4499">
              <w:rPr>
                <w:rFonts w:ascii="Book Antiqua" w:hAnsi="Book Antiqua" w:cs="Arial"/>
              </w:rPr>
              <w:t xml:space="preserve">tar </w:t>
            </w:r>
            <w:proofErr w:type="spellStart"/>
            <w:r w:rsidRPr="003C4499">
              <w:rPr>
                <w:rFonts w:ascii="Book Antiqua" w:hAnsi="Book Antiqua" w:cs="Arial"/>
              </w:rPr>
              <w:t>induk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dokumen</w:t>
            </w:r>
            <w:proofErr w:type="spellEnd"/>
            <w:r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Pr="003C4499">
              <w:rPr>
                <w:rFonts w:ascii="Book Antiqua" w:hAnsi="Book Antiqua" w:cs="Arial"/>
              </w:rPr>
              <w:t>lembaga</w:t>
            </w:r>
            <w:proofErr w:type="spellEnd"/>
            <w:r w:rsidRPr="003C4499">
              <w:rPr>
                <w:rFonts w:ascii="Book Antiqua" w:hAnsi="Book Antiqua" w:cs="Arial"/>
              </w:rPr>
              <w:t>.</w:t>
            </w:r>
          </w:p>
          <w:p w14:paraId="2CAB3441" w14:textId="3FC46494" w:rsidR="005659DE" w:rsidRPr="00960960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Beri </w:t>
            </w:r>
            <w:proofErr w:type="spellStart"/>
            <w:r>
              <w:rPr>
                <w:rFonts w:ascii="Book Antiqua" w:hAnsi="Book Antiqua" w:cs="Arial"/>
              </w:rPr>
              <w:t>tanda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pendukung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bersumber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dari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eksternal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berupa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peraturan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perundangan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digunakan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sebagai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acuan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dalam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kegiatan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, oleh masing- masing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bagian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terkait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jika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masih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berlaku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atau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sudah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tidak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berlaku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5AF4D" w14:textId="77777777" w:rsidR="00FA3A85" w:rsidRPr="003E0923" w:rsidRDefault="003E0923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Panduan Mutu</w:t>
            </w:r>
          </w:p>
          <w:p w14:paraId="68A774E9" w14:textId="77777777" w:rsidR="003E0923" w:rsidRPr="003E0923" w:rsidRDefault="003E0923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SOP</w:t>
            </w:r>
          </w:p>
          <w:p w14:paraId="51ECB4B5" w14:textId="77777777" w:rsidR="003E0923" w:rsidRPr="003E0923" w:rsidRDefault="003E0923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</w:p>
          <w:p w14:paraId="7D239991" w14:textId="77777777" w:rsidR="003E0923" w:rsidRPr="001A52F9" w:rsidRDefault="003E0923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Pendukung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eksternal</w:t>
            </w:r>
            <w:proofErr w:type="spellEnd"/>
          </w:p>
          <w:p w14:paraId="1264ECE6" w14:textId="3897B424" w:rsidR="001A52F9" w:rsidRPr="00960960" w:rsidRDefault="001A52F9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</w:t>
            </w:r>
            <w:r w:rsidR="005D1B0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79E62C85" w:rsidR="005659DE" w:rsidRPr="0058256B" w:rsidRDefault="000C1281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665A0F70" w:rsidR="00952FD2" w:rsidRPr="00BF1FD1" w:rsidRDefault="003C4499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distribusi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93E83AE" w14:textId="5091A5E8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Simpan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Dokumen</w:t>
            </w:r>
            <w:r w:rsidR="003E0923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master</w:t>
            </w:r>
            <w:r w:rsidR="003E0923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pada unit manajemen mutu.</w:t>
            </w:r>
          </w:p>
          <w:p w14:paraId="5E4E7942" w14:textId="57336C83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lastRenderedPageBreak/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beri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tanda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Dokumen yang bersifat rahasia yang tidak boleh disebarluaskan dengan menuliskan status rahasia pada masing-masing dokumen.</w:t>
            </w:r>
          </w:p>
          <w:p w14:paraId="038ECB05" w14:textId="6B7F7B87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Distribusikan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Dokumen sistem manajemen mutu yang diberi nomor copy, tanda dengan stempel “TERKENDALI” warna merah pada halaman muka.</w:t>
            </w:r>
          </w:p>
          <w:p w14:paraId="180F43D4" w14:textId="61FCB44D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proofErr w:type="gramStart"/>
            <w:r>
              <w:rPr>
                <w:rFonts w:ascii="Book Antiqua" w:hAnsi="Book Antiqua" w:cs="Arial"/>
              </w:rPr>
              <w:t>Distribusikan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 xml:space="preserve"> Dokumen</w:t>
            </w:r>
            <w:proofErr w:type="gramEnd"/>
            <w:r w:rsidR="003C4499" w:rsidRPr="003C4499">
              <w:rPr>
                <w:rFonts w:ascii="Book Antiqua" w:hAnsi="Book Antiqua" w:cs="Arial"/>
                <w:lang w:val="id-ID"/>
              </w:rPr>
              <w:t xml:space="preserve"> sistem manajemen mutu yang kepada pihak lain yang berkepentingan terhadap dokumen     tersebut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 xml:space="preserve">distempel “TIDAK </w:t>
            </w:r>
            <w:r w:rsidR="003E0923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TERKENDALI”</w:t>
            </w:r>
            <w:r w:rsidR="003C4499" w:rsidRPr="003C4499">
              <w:rPr>
                <w:rFonts w:ascii="Book Antiqua" w:hAnsi="Book Antiqua" w:cs="Arial"/>
                <w:lang w:val="id-ID"/>
              </w:rPr>
              <w:tab/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dengan warna BIRU dihalaman muka.</w:t>
            </w:r>
          </w:p>
          <w:p w14:paraId="1CA9DAA8" w14:textId="0D35179F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Distribusikan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Dokumen panduan mutu terkendali kepada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pimpinan masing-masing unit.</w:t>
            </w:r>
          </w:p>
          <w:p w14:paraId="3D35A1A5" w14:textId="1B6201A8" w:rsid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Distriusikan </w:t>
            </w:r>
            <w:r w:rsidR="003C4499" w:rsidRPr="003C4499">
              <w:rPr>
                <w:rFonts w:ascii="Book Antiqua" w:hAnsi="Book Antiqua" w:cs="Arial"/>
                <w:lang w:val="id-ID"/>
              </w:rPr>
              <w:t>Prosedur kepada personel masing-masing unit sesuai dengan keterkaitan prosedur dengan tugas masing-masing personel.</w:t>
            </w:r>
          </w:p>
          <w:p w14:paraId="7E47A98D" w14:textId="7D01D99C" w:rsidR="005659DE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Distribusikan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Formulir dan dokumen pendukung untuk masing masing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personel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yang berkepentingan dan personel terkait.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D3ED6" w14:textId="77777777" w:rsidR="006E1B65" w:rsidRPr="003E0923" w:rsidRDefault="006E1B65" w:rsidP="006E1B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Panduan Mutu</w:t>
            </w:r>
          </w:p>
          <w:p w14:paraId="5B4090D3" w14:textId="77777777" w:rsidR="006E1B65" w:rsidRPr="003E0923" w:rsidRDefault="006E1B65" w:rsidP="006E1B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SOP</w:t>
            </w:r>
          </w:p>
          <w:p w14:paraId="5700DCDF" w14:textId="77777777" w:rsidR="006E1B65" w:rsidRPr="003E0923" w:rsidRDefault="006E1B65" w:rsidP="006E1B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</w:p>
          <w:p w14:paraId="38370D97" w14:textId="77777777" w:rsidR="005659DE" w:rsidRPr="003517C8" w:rsidRDefault="006E1B65" w:rsidP="006E1B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lastRenderedPageBreak/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Pendukung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eksternal</w:t>
            </w:r>
            <w:proofErr w:type="spellEnd"/>
          </w:p>
          <w:p w14:paraId="4F9A80ED" w14:textId="42DFDA81" w:rsidR="003517C8" w:rsidRPr="008C7530" w:rsidRDefault="003517C8" w:rsidP="006E1B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</w:t>
            </w:r>
            <w:r w:rsidR="005D1B0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</w:t>
            </w:r>
            <w:proofErr w:type="gramStart"/>
            <w:r w:rsidR="005D1B0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 w:rsidR="005D1B0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74E86007" w:rsidR="005659DE" w:rsidRPr="00564F0B" w:rsidRDefault="000C1281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510AF932" w:rsidR="00952FD2" w:rsidRPr="00BF1FD1" w:rsidRDefault="003C4499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Merevisi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AC55C10" w14:textId="77777777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F421E69" w14:textId="6356514B" w:rsidR="003C4499" w:rsidRPr="003C4499" w:rsidRDefault="00AB3B1E" w:rsidP="00AB3B1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Usulan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permintaan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terhadap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</w:p>
          <w:p w14:paraId="26958C05" w14:textId="4EC2CD37" w:rsidR="003C44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Selenggarakan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Rapat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tinjauan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manajemen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dan/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atau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hasil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penilaian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audit badan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sertifikasi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atau</w:t>
            </w:r>
            <w:proofErr w:type="spellEnd"/>
            <w:r w:rsidR="006E1B65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ketentuan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perundangan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berlaku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perubahan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pada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struktur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organisasi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  <w:p w14:paraId="27DAF0D0" w14:textId="788B373A" w:rsidR="005659DE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Ajukan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Usulan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kepada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penanggung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jawab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menggunakan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formulir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status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ab/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terlebih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dahulu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melakukan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koordinasi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bagian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atau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unit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kerja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terkait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  <w:p w14:paraId="6FAFB7B5" w14:textId="030E014F" w:rsidR="003C4499" w:rsidRPr="00DF4B92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Berlakukan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Dokumen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hasil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revisi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dengan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memberikan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penomoran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tanda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sesuai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ketentuan</w:t>
            </w:r>
            <w:proofErr w:type="spellEnd"/>
            <w:r w:rsidR="003C4499" w:rsidRPr="003C4499">
              <w:rPr>
                <w:rFonts w:ascii="Book Antiqua" w:hAnsi="Book Antiqua" w:cs="Arial"/>
              </w:rPr>
              <w:t xml:space="preserve"> </w:t>
            </w:r>
            <w:proofErr w:type="spellStart"/>
            <w:r w:rsidR="003C4499" w:rsidRPr="003C4499">
              <w:rPr>
                <w:rFonts w:ascii="Book Antiqua" w:hAnsi="Book Antiqua" w:cs="Arial"/>
              </w:rPr>
              <w:t>lembaga</w:t>
            </w:r>
            <w:proofErr w:type="spellEnd"/>
            <w:r w:rsidR="003C4499" w:rsidRPr="003C4499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C5EB1" w14:textId="77777777" w:rsidR="00271F27" w:rsidRPr="00271F27" w:rsidRDefault="00271F27" w:rsidP="002951A2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  <w:p w14:paraId="1A0DEE47" w14:textId="039964CA" w:rsidR="002951A2" w:rsidRPr="002951A2" w:rsidRDefault="002951A2" w:rsidP="002951A2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57A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Permohonan</w:t>
            </w:r>
            <w:proofErr w:type="spellEnd"/>
            <w:r w:rsidR="00357A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57A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Revisi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 w:rsidR="005A0C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</w:t>
            </w:r>
            <w:proofErr w:type="gramStart"/>
            <w:r w:rsidR="00BC337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 w:rsidR="00BC337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-0</w:t>
            </w:r>
            <w:r w:rsidR="00D5647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2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0BD83720" w:rsidR="005659DE" w:rsidRPr="00FB4F86" w:rsidRDefault="000C1281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F86D99" w:rsidRPr="00960960" w14:paraId="26A0A26B" w14:textId="77777777" w:rsidTr="00CC001B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C001B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C001B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C001B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C001B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C001B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C001B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9FEF" w14:textId="07F60F3E" w:rsidR="00F86D99" w:rsidRPr="00BF1FD1" w:rsidRDefault="003C4499" w:rsidP="00CC001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penarikan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39B9574" w14:textId="77777777" w:rsidR="00F86D99" w:rsidRPr="00960960" w:rsidRDefault="00F86D99" w:rsidP="00CC001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3B6B525" w14:textId="2C54C2DF" w:rsid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Penarikan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dan</w:t>
            </w:r>
            <w:r w:rsidR="003C4499"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 xml:space="preserve">pengawasan dokumen kadaluarsa </w:t>
            </w:r>
          </w:p>
          <w:p w14:paraId="64D85F5F" w14:textId="44D1A402" w:rsidR="00F86D99" w:rsidRPr="003C4499" w:rsidRDefault="00AB3B1E" w:rsidP="003C449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Simpan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pelihara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499" w:rsidRPr="003C4499">
              <w:rPr>
                <w:rFonts w:ascii="Book Antiqua" w:hAnsi="Book Antiqua" w:cs="Arial"/>
                <w:lang w:val="id-ID"/>
              </w:rPr>
              <w:t>Dokumen asli (master) sistem manajemen mutu</w:t>
            </w:r>
            <w:r>
              <w:rPr>
                <w:rFonts w:ascii="Book Antiqua" w:hAnsi="Book Antiqua" w:cs="Arial"/>
              </w:rPr>
              <w:t xml:space="preserve">.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C001B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8FF14" w14:textId="0D3AB260" w:rsidR="00F0319C" w:rsidRPr="00223E5E" w:rsidRDefault="00223E5E" w:rsidP="00223E5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C001B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655B5C8A" w:rsidR="00F86D99" w:rsidRPr="00564F0B" w:rsidRDefault="000C1281" w:rsidP="00CC001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3C4499" w:rsidRPr="00960960" w14:paraId="3F18D901" w14:textId="77777777" w:rsidTr="00CC001B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FEC15" w14:textId="77777777" w:rsidR="003C4499" w:rsidRPr="00960960" w:rsidRDefault="003C4499" w:rsidP="00CC001B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870C549" w14:textId="77777777" w:rsidR="003C4499" w:rsidRPr="00960960" w:rsidRDefault="003C4499" w:rsidP="00CC001B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94D4B53" w14:textId="77777777" w:rsidR="003C4499" w:rsidRPr="00960960" w:rsidRDefault="003C4499" w:rsidP="00CC001B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654F85C4" w14:textId="77777777" w:rsidR="003C4499" w:rsidRPr="00960960" w:rsidRDefault="003C4499" w:rsidP="00CC001B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CBAF82" w14:textId="77777777" w:rsidR="003C4499" w:rsidRPr="00960960" w:rsidRDefault="003C4499" w:rsidP="00CC001B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3C4499" w:rsidRPr="00FB4F86" w14:paraId="6EA4A4F8" w14:textId="77777777" w:rsidTr="00EC4ACB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07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9DFD8" w14:textId="5EF6DE8D" w:rsidR="003C4499" w:rsidRPr="00BF1FD1" w:rsidRDefault="00EC4ACB" w:rsidP="00CC001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</w:t>
            </w:r>
            <w:r w:rsidR="003C4499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engendal</w:t>
            </w:r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kerahasiaan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81D2B33" w14:textId="77777777" w:rsidR="003C4499" w:rsidRPr="00960960" w:rsidRDefault="003C4499" w:rsidP="00CC001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C18BA5F" w14:textId="05E67C53" w:rsidR="00EC4ACB" w:rsidRPr="00EC4ACB" w:rsidRDefault="00AB3B1E" w:rsidP="00EC4A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Formulir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pernyataan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kerahasiaan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kegiatan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pengendalian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dokumen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</w:p>
          <w:p w14:paraId="0B59B9DE" w14:textId="6FA09216" w:rsidR="003C4499" w:rsidRPr="00DF4B92" w:rsidRDefault="00AB3B1E" w:rsidP="00EC4A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Seluruh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personel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pengelola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manajeme</w:t>
            </w:r>
            <w:r w:rsidR="009424D5">
              <w:rPr>
                <w:rFonts w:ascii="Book Antiqua" w:hAnsi="Book Antiqua" w:cs="Arial"/>
              </w:rPr>
              <w:t>n</w:t>
            </w:r>
            <w:proofErr w:type="spellEnd"/>
            <w:r w:rsidR="009424D5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telah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menandatangani</w:t>
            </w:r>
            <w:proofErr w:type="spellEnd"/>
            <w:r w:rsid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pernyataan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kerahasiaan</w:t>
            </w:r>
            <w:proofErr w:type="spellEnd"/>
            <w:r w:rsidR="00EC4ACB" w:rsidRPr="00EC4ACB">
              <w:rPr>
                <w:rFonts w:ascii="Book Antiqua" w:hAnsi="Book Antiqua" w:cs="Arial"/>
              </w:rPr>
              <w:t xml:space="preserve"> </w:t>
            </w:r>
            <w:proofErr w:type="spellStart"/>
            <w:r w:rsidR="00EC4ACB" w:rsidRPr="00EC4ACB">
              <w:rPr>
                <w:rFonts w:ascii="Book Antiqua" w:hAnsi="Book Antiqua" w:cs="Arial"/>
              </w:rPr>
              <w:t>dokumen</w:t>
            </w:r>
            <w:proofErr w:type="spellEnd"/>
            <w:r w:rsidR="00EC4ACB" w:rsidRPr="00EC4ACB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C3C288F" w14:textId="77777777" w:rsidR="003C4499" w:rsidRPr="00960960" w:rsidRDefault="003C4499" w:rsidP="00CC001B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04074" w14:textId="687D8D61" w:rsidR="003C4499" w:rsidRPr="00912AD7" w:rsidRDefault="00912AD7" w:rsidP="009C6F6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Pernyataan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Kerahasiaan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</w:t>
            </w:r>
            <w:r w:rsidR="004B1D7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CTRL</w:t>
            </w:r>
            <w:proofErr w:type="gramEnd"/>
            <w:r w:rsidR="000C128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</w:t>
            </w:r>
            <w:r w:rsidR="00FF72C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3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CD54E0D" w14:textId="77777777" w:rsidR="003C4499" w:rsidRPr="00960960" w:rsidRDefault="003C4499" w:rsidP="00CC001B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00D22" w14:textId="2F428ED4" w:rsidR="003C4499" w:rsidRPr="00FB4F86" w:rsidRDefault="000C1281" w:rsidP="00CC001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E70F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7E0A8" w14:textId="77777777" w:rsidR="007F3930" w:rsidRDefault="007F3930" w:rsidP="00A93EF6">
      <w:pPr>
        <w:spacing w:after="0" w:line="240" w:lineRule="auto"/>
      </w:pPr>
      <w:r>
        <w:separator/>
      </w:r>
    </w:p>
  </w:endnote>
  <w:endnote w:type="continuationSeparator" w:id="0">
    <w:p w14:paraId="46BA6CD3" w14:textId="77777777" w:rsidR="007F3930" w:rsidRDefault="007F3930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1DE342AD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E70FC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18669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18669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18669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1DF2A842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186698">
      <w:rPr>
        <w:rFonts w:ascii="Book Antiqua" w:hAnsi="Book Antiqua" w:cs="Arial"/>
        <w:sz w:val="20"/>
      </w:rPr>
      <w:t xml:space="preserve">Universitas </w:t>
    </w:r>
    <w:proofErr w:type="spellStart"/>
    <w:r w:rsidR="00186698">
      <w:rPr>
        <w:rFonts w:ascii="Book Antiqua" w:hAnsi="Book Antiqua" w:cs="Arial"/>
        <w:sz w:val="20"/>
      </w:rPr>
      <w:t>Mercu</w:t>
    </w:r>
    <w:proofErr w:type="spellEnd"/>
    <w:r w:rsidR="00186698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36E8D" w14:textId="77777777" w:rsidR="007F3930" w:rsidRDefault="007F3930" w:rsidP="00A93EF6">
      <w:pPr>
        <w:spacing w:after="0" w:line="240" w:lineRule="auto"/>
      </w:pPr>
      <w:r>
        <w:separator/>
      </w:r>
    </w:p>
  </w:footnote>
  <w:footnote w:type="continuationSeparator" w:id="0">
    <w:p w14:paraId="4CE4A343" w14:textId="77777777" w:rsidR="007F3930" w:rsidRDefault="007F3930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C001B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0E46F456" w:rsidR="00356E1B" w:rsidRPr="00A51AA7" w:rsidRDefault="00E70FCF" w:rsidP="00E70FCF">
          <w:pPr>
            <w:spacing w:after="0" w:line="240" w:lineRule="auto"/>
            <w:ind w:left="464" w:right="-165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53185132" wp14:editId="66EFCFB7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56E1B" w:rsidRPr="00A51AA7">
            <w:rPr>
              <w:rFonts w:ascii="Book Antiqua" w:hAnsi="Book Antiqua"/>
            </w:rPr>
            <w:br w:type="page"/>
          </w:r>
          <w:r w:rsidR="00356E1B" w:rsidRPr="00A51AA7">
            <w:rPr>
              <w:rFonts w:ascii="Book Antiqua" w:hAnsi="Book Antiqua" w:cs="Arial"/>
              <w:color w:val="000000"/>
            </w:rPr>
            <w:br w:type="page"/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2E10C000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863884">
            <w:rPr>
              <w:rFonts w:ascii="Book Antiqua" w:hAnsi="Book Antiqua" w:cs="Arial"/>
              <w:sz w:val="16"/>
              <w:szCs w:val="16"/>
              <w:lang w:val="en-US"/>
            </w:rPr>
            <w:t>9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186698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C001B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1F762478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186698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C001B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55DE8AB1" w:rsidR="00356E1B" w:rsidRPr="00890112" w:rsidRDefault="003C4499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MENGENDALIKAN DOKUMEN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C001B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1497164">
    <w:abstractNumId w:val="11"/>
  </w:num>
  <w:num w:numId="2" w16cid:durableId="1396659939">
    <w:abstractNumId w:val="9"/>
  </w:num>
  <w:num w:numId="3" w16cid:durableId="576748933">
    <w:abstractNumId w:val="3"/>
  </w:num>
  <w:num w:numId="4" w16cid:durableId="877662815">
    <w:abstractNumId w:val="7"/>
  </w:num>
  <w:num w:numId="5" w16cid:durableId="1899316365">
    <w:abstractNumId w:val="14"/>
  </w:num>
  <w:num w:numId="6" w16cid:durableId="721254257">
    <w:abstractNumId w:val="6"/>
  </w:num>
  <w:num w:numId="7" w16cid:durableId="1427075173">
    <w:abstractNumId w:val="4"/>
  </w:num>
  <w:num w:numId="8" w16cid:durableId="384645883">
    <w:abstractNumId w:val="12"/>
  </w:num>
  <w:num w:numId="9" w16cid:durableId="840505246">
    <w:abstractNumId w:val="13"/>
  </w:num>
  <w:num w:numId="10" w16cid:durableId="1201936873">
    <w:abstractNumId w:val="0"/>
  </w:num>
  <w:num w:numId="11" w16cid:durableId="924538673">
    <w:abstractNumId w:val="1"/>
  </w:num>
  <w:num w:numId="12" w16cid:durableId="633607785">
    <w:abstractNumId w:val="8"/>
  </w:num>
  <w:num w:numId="13" w16cid:durableId="503395466">
    <w:abstractNumId w:val="10"/>
  </w:num>
  <w:num w:numId="14" w16cid:durableId="1081221468">
    <w:abstractNumId w:val="5"/>
  </w:num>
  <w:num w:numId="15" w16cid:durableId="139889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A"/>
    <w:rsid w:val="00003B19"/>
    <w:rsid w:val="00011740"/>
    <w:rsid w:val="000343B5"/>
    <w:rsid w:val="000407B3"/>
    <w:rsid w:val="00041E46"/>
    <w:rsid w:val="000431CE"/>
    <w:rsid w:val="00054C26"/>
    <w:rsid w:val="00056100"/>
    <w:rsid w:val="00060AA6"/>
    <w:rsid w:val="000669B8"/>
    <w:rsid w:val="00083232"/>
    <w:rsid w:val="00092D3E"/>
    <w:rsid w:val="000B4EAD"/>
    <w:rsid w:val="000C01F6"/>
    <w:rsid w:val="000C0320"/>
    <w:rsid w:val="000C1281"/>
    <w:rsid w:val="000C5226"/>
    <w:rsid w:val="000D1EE1"/>
    <w:rsid w:val="000D2173"/>
    <w:rsid w:val="000D251B"/>
    <w:rsid w:val="000D6DED"/>
    <w:rsid w:val="00102358"/>
    <w:rsid w:val="001166D1"/>
    <w:rsid w:val="00150DFA"/>
    <w:rsid w:val="00165CDA"/>
    <w:rsid w:val="001703CD"/>
    <w:rsid w:val="00182C4E"/>
    <w:rsid w:val="00186698"/>
    <w:rsid w:val="001867A0"/>
    <w:rsid w:val="001957FA"/>
    <w:rsid w:val="001A4726"/>
    <w:rsid w:val="001A52F9"/>
    <w:rsid w:val="001B5304"/>
    <w:rsid w:val="001C0AA2"/>
    <w:rsid w:val="001C0FE4"/>
    <w:rsid w:val="001E3E3D"/>
    <w:rsid w:val="001E5FF9"/>
    <w:rsid w:val="001F0D27"/>
    <w:rsid w:val="001F73CB"/>
    <w:rsid w:val="00223E5E"/>
    <w:rsid w:val="00225CFD"/>
    <w:rsid w:val="00225DD9"/>
    <w:rsid w:val="00234963"/>
    <w:rsid w:val="00242DA2"/>
    <w:rsid w:val="0024418A"/>
    <w:rsid w:val="0025307A"/>
    <w:rsid w:val="00263B60"/>
    <w:rsid w:val="00271F27"/>
    <w:rsid w:val="00277078"/>
    <w:rsid w:val="00277E8A"/>
    <w:rsid w:val="002800A2"/>
    <w:rsid w:val="002951A2"/>
    <w:rsid w:val="002B1359"/>
    <w:rsid w:val="002C29EE"/>
    <w:rsid w:val="002D22C0"/>
    <w:rsid w:val="0030066D"/>
    <w:rsid w:val="00300823"/>
    <w:rsid w:val="003027B0"/>
    <w:rsid w:val="00314064"/>
    <w:rsid w:val="003235BA"/>
    <w:rsid w:val="0032485E"/>
    <w:rsid w:val="0032691C"/>
    <w:rsid w:val="00327F6C"/>
    <w:rsid w:val="003370CE"/>
    <w:rsid w:val="00337FD5"/>
    <w:rsid w:val="00345AB1"/>
    <w:rsid w:val="00346DB8"/>
    <w:rsid w:val="00350984"/>
    <w:rsid w:val="003517C8"/>
    <w:rsid w:val="00356281"/>
    <w:rsid w:val="00356E1B"/>
    <w:rsid w:val="00357A2E"/>
    <w:rsid w:val="00374A65"/>
    <w:rsid w:val="00387306"/>
    <w:rsid w:val="00393657"/>
    <w:rsid w:val="00397B22"/>
    <w:rsid w:val="003C4499"/>
    <w:rsid w:val="003D5BCF"/>
    <w:rsid w:val="003D7A88"/>
    <w:rsid w:val="003E0923"/>
    <w:rsid w:val="003E395B"/>
    <w:rsid w:val="0040621A"/>
    <w:rsid w:val="004218F8"/>
    <w:rsid w:val="00441D47"/>
    <w:rsid w:val="004478EA"/>
    <w:rsid w:val="00460D73"/>
    <w:rsid w:val="00473BE6"/>
    <w:rsid w:val="00485DE4"/>
    <w:rsid w:val="004A00AF"/>
    <w:rsid w:val="004B1D75"/>
    <w:rsid w:val="004C0D20"/>
    <w:rsid w:val="004C4FC4"/>
    <w:rsid w:val="004C708C"/>
    <w:rsid w:val="004E272A"/>
    <w:rsid w:val="004E5C46"/>
    <w:rsid w:val="004F2E6F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240A"/>
    <w:rsid w:val="0058256B"/>
    <w:rsid w:val="0058390E"/>
    <w:rsid w:val="0058565E"/>
    <w:rsid w:val="005A0C70"/>
    <w:rsid w:val="005A0D4E"/>
    <w:rsid w:val="005A72E8"/>
    <w:rsid w:val="005D1B02"/>
    <w:rsid w:val="00611204"/>
    <w:rsid w:val="00613846"/>
    <w:rsid w:val="0066390F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E1B65"/>
    <w:rsid w:val="006E4227"/>
    <w:rsid w:val="00711DF5"/>
    <w:rsid w:val="007259D1"/>
    <w:rsid w:val="00727637"/>
    <w:rsid w:val="00746D40"/>
    <w:rsid w:val="007551A0"/>
    <w:rsid w:val="007606B6"/>
    <w:rsid w:val="007612B0"/>
    <w:rsid w:val="00766568"/>
    <w:rsid w:val="00782F59"/>
    <w:rsid w:val="00793376"/>
    <w:rsid w:val="007D6ED3"/>
    <w:rsid w:val="007F075A"/>
    <w:rsid w:val="007F3930"/>
    <w:rsid w:val="00806DF0"/>
    <w:rsid w:val="00815553"/>
    <w:rsid w:val="00831AB4"/>
    <w:rsid w:val="008568E5"/>
    <w:rsid w:val="00863884"/>
    <w:rsid w:val="00874C09"/>
    <w:rsid w:val="00876D6B"/>
    <w:rsid w:val="00882F5E"/>
    <w:rsid w:val="00890112"/>
    <w:rsid w:val="0089218F"/>
    <w:rsid w:val="00895A69"/>
    <w:rsid w:val="008977BB"/>
    <w:rsid w:val="008A1D23"/>
    <w:rsid w:val="008A57C2"/>
    <w:rsid w:val="008A62B9"/>
    <w:rsid w:val="008C7530"/>
    <w:rsid w:val="008F071D"/>
    <w:rsid w:val="008F0CC9"/>
    <w:rsid w:val="008F6E3D"/>
    <w:rsid w:val="00900E2E"/>
    <w:rsid w:val="00902040"/>
    <w:rsid w:val="00902355"/>
    <w:rsid w:val="009068D6"/>
    <w:rsid w:val="00912AD7"/>
    <w:rsid w:val="009219F9"/>
    <w:rsid w:val="00932DFA"/>
    <w:rsid w:val="009424D5"/>
    <w:rsid w:val="00945DEF"/>
    <w:rsid w:val="00952FD2"/>
    <w:rsid w:val="00960960"/>
    <w:rsid w:val="00972886"/>
    <w:rsid w:val="00977684"/>
    <w:rsid w:val="009831BB"/>
    <w:rsid w:val="0098736B"/>
    <w:rsid w:val="00994691"/>
    <w:rsid w:val="009A5DC4"/>
    <w:rsid w:val="009A7D46"/>
    <w:rsid w:val="009B2A69"/>
    <w:rsid w:val="009B2FEB"/>
    <w:rsid w:val="009C5388"/>
    <w:rsid w:val="009C6F65"/>
    <w:rsid w:val="009E2A77"/>
    <w:rsid w:val="009E6644"/>
    <w:rsid w:val="00A07BCE"/>
    <w:rsid w:val="00A143D0"/>
    <w:rsid w:val="00A27EB0"/>
    <w:rsid w:val="00A33CF9"/>
    <w:rsid w:val="00A34F20"/>
    <w:rsid w:val="00A37E57"/>
    <w:rsid w:val="00A556D1"/>
    <w:rsid w:val="00A605B7"/>
    <w:rsid w:val="00A763AC"/>
    <w:rsid w:val="00A92314"/>
    <w:rsid w:val="00A93EF6"/>
    <w:rsid w:val="00AA0C39"/>
    <w:rsid w:val="00AB3B1E"/>
    <w:rsid w:val="00AC250A"/>
    <w:rsid w:val="00AE64C6"/>
    <w:rsid w:val="00AF1D51"/>
    <w:rsid w:val="00B00237"/>
    <w:rsid w:val="00B222BD"/>
    <w:rsid w:val="00B2743A"/>
    <w:rsid w:val="00B46A5F"/>
    <w:rsid w:val="00B472A2"/>
    <w:rsid w:val="00B5096D"/>
    <w:rsid w:val="00B51AC0"/>
    <w:rsid w:val="00B5589A"/>
    <w:rsid w:val="00B57217"/>
    <w:rsid w:val="00B80F0B"/>
    <w:rsid w:val="00B907E5"/>
    <w:rsid w:val="00BB3A61"/>
    <w:rsid w:val="00BC337A"/>
    <w:rsid w:val="00BD62C9"/>
    <w:rsid w:val="00BD7452"/>
    <w:rsid w:val="00BE2CA3"/>
    <w:rsid w:val="00BF1FD1"/>
    <w:rsid w:val="00C11AC1"/>
    <w:rsid w:val="00C3372B"/>
    <w:rsid w:val="00C4223A"/>
    <w:rsid w:val="00C7467A"/>
    <w:rsid w:val="00C81A68"/>
    <w:rsid w:val="00C86DB7"/>
    <w:rsid w:val="00C9267F"/>
    <w:rsid w:val="00CB6B19"/>
    <w:rsid w:val="00CC001B"/>
    <w:rsid w:val="00CC4F04"/>
    <w:rsid w:val="00CD7BBF"/>
    <w:rsid w:val="00CE23A8"/>
    <w:rsid w:val="00CE2EFA"/>
    <w:rsid w:val="00CE651C"/>
    <w:rsid w:val="00CF6B73"/>
    <w:rsid w:val="00D0105C"/>
    <w:rsid w:val="00D01293"/>
    <w:rsid w:val="00D10387"/>
    <w:rsid w:val="00D21348"/>
    <w:rsid w:val="00D35423"/>
    <w:rsid w:val="00D51B0F"/>
    <w:rsid w:val="00D5647F"/>
    <w:rsid w:val="00D65E13"/>
    <w:rsid w:val="00D90F14"/>
    <w:rsid w:val="00DB663C"/>
    <w:rsid w:val="00DC2DE2"/>
    <w:rsid w:val="00DD3F17"/>
    <w:rsid w:val="00DF4B92"/>
    <w:rsid w:val="00E1420B"/>
    <w:rsid w:val="00E31D97"/>
    <w:rsid w:val="00E35896"/>
    <w:rsid w:val="00E37E17"/>
    <w:rsid w:val="00E43F4F"/>
    <w:rsid w:val="00E5278F"/>
    <w:rsid w:val="00E66D11"/>
    <w:rsid w:val="00E70FCF"/>
    <w:rsid w:val="00E7295A"/>
    <w:rsid w:val="00E83152"/>
    <w:rsid w:val="00E903CB"/>
    <w:rsid w:val="00E90C7B"/>
    <w:rsid w:val="00EA3BF5"/>
    <w:rsid w:val="00EB1E46"/>
    <w:rsid w:val="00EB3BAE"/>
    <w:rsid w:val="00EC4ACB"/>
    <w:rsid w:val="00EC518A"/>
    <w:rsid w:val="00ED5BA8"/>
    <w:rsid w:val="00EF3879"/>
    <w:rsid w:val="00F0319C"/>
    <w:rsid w:val="00F069CD"/>
    <w:rsid w:val="00F1621B"/>
    <w:rsid w:val="00F26972"/>
    <w:rsid w:val="00F27B98"/>
    <w:rsid w:val="00F320EE"/>
    <w:rsid w:val="00F37132"/>
    <w:rsid w:val="00F41863"/>
    <w:rsid w:val="00F86D99"/>
    <w:rsid w:val="00F90932"/>
    <w:rsid w:val="00F96048"/>
    <w:rsid w:val="00F9687A"/>
    <w:rsid w:val="00F975C8"/>
    <w:rsid w:val="00FA3A85"/>
    <w:rsid w:val="00FB3794"/>
    <w:rsid w:val="00FB4F86"/>
    <w:rsid w:val="00FB67AF"/>
    <w:rsid w:val="00FC777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123AC9DC-BCD3-431C-AD94-CBEDE134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sanromo</dc:creator>
  <cp:keywords/>
  <dc:description/>
  <cp:lastModifiedBy>Nadia Fani Rahmawanti S. Psi</cp:lastModifiedBy>
  <cp:revision>2</cp:revision>
  <cp:lastPrinted>2018-02-21T04:04:00Z</cp:lastPrinted>
  <dcterms:created xsi:type="dcterms:W3CDTF">2025-01-02T08:18:00Z</dcterms:created>
  <dcterms:modified xsi:type="dcterms:W3CDTF">2025-01-02T08:18:00Z</dcterms:modified>
</cp:coreProperties>
</file>